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56473B" w:rsidRDefault="00322003" w:rsidP="00322003">
      <w:pPr>
        <w:jc w:val="right"/>
        <w:rPr>
          <w:rFonts w:ascii="Times New Roman" w:hAnsi="Times New Roman"/>
          <w:b/>
        </w:rPr>
      </w:pPr>
      <w:r w:rsidRPr="0056473B">
        <w:rPr>
          <w:rFonts w:ascii="Times New Roman" w:hAnsi="Times New Roman"/>
          <w:b/>
        </w:rPr>
        <w:t>Форма 5</w:t>
      </w:r>
      <w:r w:rsidR="006366D1" w:rsidRPr="0056473B">
        <w:rPr>
          <w:rFonts w:ascii="Times New Roman" w:hAnsi="Times New Roman"/>
          <w:b/>
        </w:rPr>
        <w:t>.1</w:t>
      </w:r>
      <w:r w:rsidRPr="0056473B">
        <w:rPr>
          <w:rFonts w:ascii="Times New Roman" w:hAnsi="Times New Roman"/>
          <w:b/>
        </w:rPr>
        <w:t xml:space="preserve"> «Предложение о заключении договора»</w:t>
      </w:r>
    </w:p>
    <w:p w:rsidR="00322003" w:rsidRPr="0056473B" w:rsidRDefault="00322003" w:rsidP="00322003">
      <w:pPr>
        <w:rPr>
          <w:rFonts w:ascii="Times New Roman" w:hAnsi="Times New Roman"/>
          <w:szCs w:val="22"/>
        </w:rPr>
      </w:pPr>
      <w:r w:rsidRPr="0056473B">
        <w:rPr>
          <w:rFonts w:ascii="Times New Roman" w:hAnsi="Times New Roman"/>
          <w:szCs w:val="22"/>
        </w:rPr>
        <w:t>На бланке участника закупки</w:t>
      </w:r>
    </w:p>
    <w:p w:rsidR="00322003" w:rsidRPr="0056473B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56473B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56473B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56473B">
        <w:rPr>
          <w:rFonts w:ascii="Times New Roman" w:hAnsi="Times New Roman"/>
          <w:szCs w:val="22"/>
        </w:rPr>
        <w:t>от____________________________</w:t>
      </w:r>
      <w:r w:rsidRPr="0056473B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56473B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56473B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56473B" w:rsidRDefault="00322003" w:rsidP="00322003">
      <w:pPr>
        <w:jc w:val="center"/>
        <w:rPr>
          <w:rFonts w:ascii="Times New Roman" w:hAnsi="Times New Roman"/>
          <w:szCs w:val="22"/>
        </w:rPr>
      </w:pPr>
      <w:r w:rsidRPr="0056473B">
        <w:rPr>
          <w:rFonts w:ascii="Times New Roman" w:hAnsi="Times New Roman"/>
          <w:szCs w:val="22"/>
        </w:rPr>
        <w:t>(безотзывная оферта)</w:t>
      </w:r>
    </w:p>
    <w:p w:rsidR="00322003" w:rsidRPr="0056473B" w:rsidRDefault="00322003" w:rsidP="00322003">
      <w:pPr>
        <w:ind w:left="5400"/>
        <w:jc w:val="both"/>
        <w:rPr>
          <w:rFonts w:ascii="Times New Roman" w:hAnsi="Times New Roman"/>
          <w:szCs w:val="22"/>
        </w:rPr>
      </w:pPr>
      <w:r w:rsidRPr="0056473B">
        <w:rPr>
          <w:rFonts w:ascii="Times New Roman" w:hAnsi="Times New Roman"/>
          <w:szCs w:val="22"/>
        </w:rPr>
        <w:t>«____» __________________ ______ г.</w:t>
      </w:r>
    </w:p>
    <w:p w:rsidR="00322003" w:rsidRPr="0056473B" w:rsidRDefault="00322003" w:rsidP="00322003">
      <w:pPr>
        <w:ind w:firstLine="720"/>
        <w:jc w:val="both"/>
        <w:rPr>
          <w:rFonts w:ascii="Times New Roman" w:hAnsi="Times New Roman"/>
          <w:szCs w:val="22"/>
        </w:rPr>
      </w:pPr>
      <w:r w:rsidRPr="0056473B">
        <w:rPr>
          <w:rFonts w:ascii="Times New Roman" w:hAnsi="Times New Roman"/>
          <w:szCs w:val="22"/>
        </w:rPr>
        <w:t xml:space="preserve">___________________________________________________ направляет настоящую оферту </w:t>
      </w:r>
      <w:r w:rsidR="00D208D9" w:rsidRPr="0056473B">
        <w:rPr>
          <w:rFonts w:ascii="Times New Roman" w:hAnsi="Times New Roman"/>
          <w:szCs w:val="22"/>
        </w:rPr>
        <w:t xml:space="preserve">ООО «БНГРЭ» </w:t>
      </w:r>
      <w:r w:rsidRPr="0056473B">
        <w:rPr>
          <w:rFonts w:ascii="Times New Roman" w:hAnsi="Times New Roman"/>
          <w:szCs w:val="22"/>
        </w:rPr>
        <w:t>с целью заключения договора</w:t>
      </w:r>
      <w:r w:rsidR="003F6C4D">
        <w:rPr>
          <w:rFonts w:ascii="Times New Roman" w:hAnsi="Times New Roman"/>
          <w:szCs w:val="22"/>
        </w:rPr>
        <w:t xml:space="preserve"> </w:t>
      </w:r>
      <w:r w:rsidR="00041FC9">
        <w:rPr>
          <w:rFonts w:ascii="Times New Roman" w:hAnsi="Times New Roman"/>
          <w:szCs w:val="22"/>
        </w:rPr>
        <w:t xml:space="preserve">по </w:t>
      </w:r>
      <w:r w:rsidR="00041FC9" w:rsidRPr="00902E6E">
        <w:rPr>
          <w:rFonts w:ascii="Times New Roman" w:hAnsi="Times New Roman"/>
          <w:szCs w:val="22"/>
        </w:rPr>
        <w:t>ПДО №103 - БНГРЭ-2017</w:t>
      </w:r>
      <w:r w:rsidR="00041FC9">
        <w:rPr>
          <w:rFonts w:ascii="Times New Roman" w:hAnsi="Times New Roman"/>
          <w:szCs w:val="22"/>
        </w:rPr>
        <w:t xml:space="preserve"> по лоту № 1</w:t>
      </w:r>
      <w:r w:rsidR="00041FC9">
        <w:rPr>
          <w:rFonts w:ascii="Times New Roman" w:hAnsi="Times New Roman"/>
          <w:b/>
          <w:szCs w:val="22"/>
        </w:rPr>
        <w:t xml:space="preserve"> </w:t>
      </w:r>
      <w:r w:rsidR="003F6C4D">
        <w:rPr>
          <w:rFonts w:ascii="Times New Roman" w:hAnsi="Times New Roman"/>
          <w:szCs w:val="22"/>
        </w:rPr>
        <w:t xml:space="preserve">на </w:t>
      </w:r>
      <w:r w:rsidR="003F6C4D">
        <w:rPr>
          <w:rFonts w:ascii="Times New Roman" w:hAnsi="Times New Roman"/>
          <w:b/>
          <w:szCs w:val="22"/>
        </w:rPr>
        <w:t>а</w:t>
      </w:r>
      <w:r w:rsidR="003F6C4D">
        <w:rPr>
          <w:rFonts w:ascii="Times New Roman" w:hAnsi="Times New Roman"/>
          <w:b/>
          <w:bCs/>
          <w:szCs w:val="22"/>
        </w:rPr>
        <w:t>ренду</w:t>
      </w:r>
      <w:r w:rsidR="003F6C4D" w:rsidRPr="006C2EE0">
        <w:rPr>
          <w:rFonts w:ascii="Times New Roman" w:hAnsi="Times New Roman"/>
          <w:b/>
          <w:bCs/>
          <w:szCs w:val="22"/>
        </w:rPr>
        <w:t xml:space="preserve"> системы верхнего привода (СВП) </w:t>
      </w:r>
      <w:r w:rsidR="003F6C4D" w:rsidRPr="006C2EE0">
        <w:rPr>
          <w:rFonts w:ascii="Times New Roman" w:hAnsi="Times New Roman"/>
          <w:b/>
          <w:szCs w:val="22"/>
        </w:rPr>
        <w:t>грузоподъемностью 250</w:t>
      </w:r>
      <w:r w:rsidR="003F6C4D">
        <w:rPr>
          <w:rFonts w:ascii="Times New Roman" w:hAnsi="Times New Roman"/>
          <w:b/>
          <w:szCs w:val="22"/>
        </w:rPr>
        <w:t xml:space="preserve"> </w:t>
      </w:r>
      <w:r w:rsidR="003F6C4D" w:rsidRPr="006C2EE0">
        <w:rPr>
          <w:rFonts w:ascii="Times New Roman" w:hAnsi="Times New Roman"/>
          <w:b/>
          <w:szCs w:val="22"/>
        </w:rPr>
        <w:t>т. с оказанием услуг по техническому сопровождению и обслуживанию оборудования силами Арендодателя</w:t>
      </w:r>
      <w:r w:rsidR="0056473B">
        <w:rPr>
          <w:rFonts w:ascii="Times New Roman" w:hAnsi="Times New Roman"/>
          <w:szCs w:val="22"/>
        </w:rPr>
        <w:t xml:space="preserve"> </w:t>
      </w:r>
      <w:r w:rsidRPr="0056473B">
        <w:rPr>
          <w:rFonts w:ascii="Times New Roman" w:hAnsi="Times New Roman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56473B" w:rsidTr="005D575C">
        <w:trPr>
          <w:trHeight w:val="363"/>
        </w:trPr>
        <w:tc>
          <w:tcPr>
            <w:tcW w:w="6804" w:type="dxa"/>
          </w:tcPr>
          <w:p w:rsidR="00322003" w:rsidRPr="0056473B" w:rsidRDefault="00322003" w:rsidP="005D575C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56473B">
              <w:rPr>
                <w:rFonts w:ascii="Times New Roman" w:hAnsi="Times New Roman"/>
                <w:sz w:val="20"/>
                <w:szCs w:val="20"/>
              </w:rPr>
              <w:t xml:space="preserve">Предмет оферты </w:t>
            </w:r>
            <w:r w:rsidRPr="0056473B">
              <w:rPr>
                <w:rFonts w:ascii="Times New Roman" w:hAnsi="Times New Roman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2A5FB2" w:rsidRDefault="003F6C4D" w:rsidP="0056473B">
            <w:pPr>
              <w:rPr>
                <w:rFonts w:ascii="Times New Roman" w:hAnsi="Times New Roman"/>
                <w:sz w:val="20"/>
                <w:szCs w:val="20"/>
              </w:rPr>
            </w:pPr>
            <w:r w:rsidRPr="002A5FB2">
              <w:rPr>
                <w:rFonts w:ascii="Times New Roman" w:hAnsi="Times New Roman"/>
                <w:sz w:val="20"/>
                <w:szCs w:val="20"/>
              </w:rPr>
              <w:t>А</w:t>
            </w:r>
            <w:r w:rsidRPr="002A5FB2">
              <w:rPr>
                <w:rFonts w:ascii="Times New Roman" w:hAnsi="Times New Roman"/>
                <w:bCs/>
                <w:sz w:val="20"/>
                <w:szCs w:val="20"/>
              </w:rPr>
              <w:t xml:space="preserve">ренда системы верхнего привода (СВП) </w:t>
            </w:r>
            <w:r w:rsidRPr="002A5FB2">
              <w:rPr>
                <w:rFonts w:ascii="Times New Roman" w:hAnsi="Times New Roman"/>
                <w:sz w:val="20"/>
                <w:szCs w:val="20"/>
              </w:rPr>
              <w:t>грузоподъемностью 250 т. с оказанием услуг по техническому сопровождению и обслуживанию оборудования силами Арендодателя</w:t>
            </w:r>
          </w:p>
        </w:tc>
      </w:tr>
      <w:tr w:rsidR="00395384" w:rsidRPr="0056473B" w:rsidTr="005D575C">
        <w:trPr>
          <w:trHeight w:val="329"/>
        </w:trPr>
        <w:tc>
          <w:tcPr>
            <w:tcW w:w="6804" w:type="dxa"/>
          </w:tcPr>
          <w:p w:rsidR="00395384" w:rsidRPr="0056473B" w:rsidRDefault="00395384" w:rsidP="005D575C">
            <w:pPr>
              <w:rPr>
                <w:rFonts w:ascii="Times New Roman" w:hAnsi="Times New Roman"/>
                <w:sz w:val="20"/>
                <w:szCs w:val="20"/>
              </w:rPr>
            </w:pPr>
            <w:r w:rsidRPr="0056473B">
              <w:rPr>
                <w:rFonts w:ascii="Times New Roman" w:hAnsi="Times New Roman"/>
                <w:bCs/>
                <w:sz w:val="20"/>
                <w:szCs w:val="20"/>
              </w:rPr>
              <w:t xml:space="preserve">Аренда системы верхнего привода (СВП) </w:t>
            </w:r>
            <w:r w:rsidRPr="0056473B">
              <w:rPr>
                <w:rFonts w:ascii="Times New Roman" w:hAnsi="Times New Roman"/>
                <w:sz w:val="20"/>
                <w:szCs w:val="20"/>
              </w:rPr>
              <w:t>грузоподъемностью 250т. с оказанием услуг по техническому сопровождению и обслуживанию оборудования силами Арендодателя</w:t>
            </w:r>
          </w:p>
        </w:tc>
        <w:tc>
          <w:tcPr>
            <w:tcW w:w="3402" w:type="dxa"/>
          </w:tcPr>
          <w:p w:rsidR="004449FA" w:rsidRDefault="004449FA" w:rsidP="004449FA">
            <w:pPr>
              <w:tabs>
                <w:tab w:val="left" w:pos="3240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Тип, марка</w:t>
            </w:r>
            <w:r w:rsidR="005D575C">
              <w:rPr>
                <w:rFonts w:ascii="Times New Roman" w:hAnsi="Times New Roman"/>
                <w:sz w:val="20"/>
                <w:szCs w:val="20"/>
              </w:rPr>
              <w:t xml:space="preserve"> (указать)</w:t>
            </w:r>
          </w:p>
          <w:p w:rsidR="00395384" w:rsidRPr="0056473B" w:rsidRDefault="00395384" w:rsidP="00DE4DF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95384" w:rsidRPr="0056473B" w:rsidTr="005D575C">
        <w:trPr>
          <w:trHeight w:val="329"/>
        </w:trPr>
        <w:tc>
          <w:tcPr>
            <w:tcW w:w="6804" w:type="dxa"/>
          </w:tcPr>
          <w:p w:rsidR="00395384" w:rsidRPr="0039726E" w:rsidRDefault="00395384" w:rsidP="001545A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9726E">
              <w:rPr>
                <w:rFonts w:ascii="Times New Roman" w:hAnsi="Times New Roman"/>
                <w:sz w:val="20"/>
                <w:szCs w:val="20"/>
              </w:rPr>
              <w:t>Срок оказания услуг:</w:t>
            </w:r>
          </w:p>
          <w:p w:rsidR="00395384" w:rsidRPr="00167E38" w:rsidRDefault="002A5FB2" w:rsidP="00395384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39726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Готовность к отгрузке (мобилизации) СВП не позднее  15.03.2018 </w:t>
            </w:r>
            <w:r w:rsidRPr="0039726E">
              <w:rPr>
                <w:rFonts w:ascii="Times New Roman" w:hAnsi="Times New Roman"/>
                <w:sz w:val="20"/>
                <w:szCs w:val="20"/>
              </w:rPr>
              <w:t>года</w:t>
            </w:r>
            <w:r w:rsidRPr="0039726E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Поставка системы верхнего привода (СВП) с базисом поставки DDP Красноярский край, Эвенкийский муниципальный  р-н, Куст 9 (К-244)   60 54 59 С.Ш.   97 28 06  В.Д.  не позднее  15.04.2018 года;</w:t>
            </w:r>
            <w:r w:rsidRPr="0039726E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Окончание шеф-монтажных работ (в</w:t>
            </w:r>
            <w:r w:rsidR="004D5A73">
              <w:rPr>
                <w:rFonts w:ascii="Times New Roman" w:hAnsi="Times New Roman"/>
                <w:color w:val="000000"/>
                <w:sz w:val="20"/>
                <w:szCs w:val="20"/>
              </w:rPr>
              <w:t>вод в эксплуатацию) не позднее 1</w:t>
            </w:r>
            <w:r w:rsidRPr="0039726E">
              <w:rPr>
                <w:rFonts w:ascii="Times New Roman" w:hAnsi="Times New Roman"/>
                <w:color w:val="000000"/>
                <w:sz w:val="20"/>
                <w:szCs w:val="20"/>
              </w:rPr>
              <w:t>0.05.2018 года</w:t>
            </w:r>
            <w:bookmarkStart w:id="0" w:name="_GoBack"/>
            <w:bookmarkEnd w:id="0"/>
          </w:p>
        </w:tc>
        <w:tc>
          <w:tcPr>
            <w:tcW w:w="3402" w:type="dxa"/>
          </w:tcPr>
          <w:p w:rsidR="00395384" w:rsidRPr="0056473B" w:rsidRDefault="00395384" w:rsidP="00DE4DF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6473B">
              <w:rPr>
                <w:rFonts w:ascii="Times New Roman" w:hAnsi="Times New Roman"/>
                <w:sz w:val="19"/>
                <w:szCs w:val="19"/>
              </w:rPr>
              <w:t>Согласен</w:t>
            </w:r>
            <w:r>
              <w:rPr>
                <w:rFonts w:ascii="Times New Roman" w:hAnsi="Times New Roman"/>
                <w:sz w:val="19"/>
                <w:szCs w:val="19"/>
              </w:rPr>
              <w:t>/не согласен</w:t>
            </w:r>
          </w:p>
        </w:tc>
      </w:tr>
      <w:tr w:rsidR="00395384" w:rsidRPr="0056473B" w:rsidTr="0056016F">
        <w:trPr>
          <w:trHeight w:val="432"/>
        </w:trPr>
        <w:tc>
          <w:tcPr>
            <w:tcW w:w="6804" w:type="dxa"/>
          </w:tcPr>
          <w:p w:rsidR="00395384" w:rsidRPr="0056473B" w:rsidRDefault="00395384" w:rsidP="000418E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56473B">
              <w:rPr>
                <w:rFonts w:ascii="Times New Roman" w:hAnsi="Times New Roman"/>
                <w:sz w:val="20"/>
                <w:szCs w:val="20"/>
              </w:rPr>
              <w:t xml:space="preserve">Стоимость </w:t>
            </w:r>
            <w:r>
              <w:rPr>
                <w:rFonts w:ascii="Times New Roman" w:hAnsi="Times New Roman"/>
                <w:sz w:val="20"/>
                <w:szCs w:val="20"/>
              </w:rPr>
              <w:t>Аренды СВП</w:t>
            </w:r>
            <w:r w:rsidRPr="0056473B">
              <w:rPr>
                <w:rFonts w:ascii="Times New Roman" w:hAnsi="Times New Roman"/>
                <w:sz w:val="20"/>
                <w:szCs w:val="20"/>
              </w:rPr>
              <w:t xml:space="preserve"> по лоту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473B">
              <w:rPr>
                <w:rFonts w:ascii="Times New Roman" w:hAnsi="Times New Roman"/>
                <w:sz w:val="20"/>
                <w:szCs w:val="20"/>
              </w:rPr>
              <w:t>№1 в руб. (с НДС)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ставке эксплуатации</w:t>
            </w:r>
            <w:r w:rsidRPr="0056473B">
              <w:rPr>
                <w:rFonts w:ascii="Times New Roman" w:hAnsi="Times New Roman"/>
                <w:sz w:val="20"/>
                <w:szCs w:val="20"/>
              </w:rPr>
              <w:t xml:space="preserve"> в соответствии с базисом поставки </w:t>
            </w:r>
            <w:r w:rsidRPr="0056473B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DDP</w:t>
            </w:r>
            <w:r w:rsidRPr="0056473B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- Красноярский край, Эвенкийский муниципальный  р-н, </w:t>
            </w:r>
            <w:r w:rsidRPr="0056473B">
              <w:rPr>
                <w:rFonts w:ascii="Times New Roman" w:hAnsi="Times New Roman"/>
                <w:sz w:val="20"/>
                <w:szCs w:val="20"/>
              </w:rPr>
              <w:t>Куст 9 (К-244)   60 54 59 С.Ш.   97 28 06  В.Д.</w:t>
            </w:r>
          </w:p>
        </w:tc>
        <w:tc>
          <w:tcPr>
            <w:tcW w:w="3402" w:type="dxa"/>
          </w:tcPr>
          <w:p w:rsidR="00395384" w:rsidRPr="0056473B" w:rsidRDefault="00395384" w:rsidP="00C14BF1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Руб.</w:t>
            </w:r>
          </w:p>
        </w:tc>
      </w:tr>
      <w:tr w:rsidR="00395384" w:rsidRPr="0056473B" w:rsidTr="0056016F">
        <w:trPr>
          <w:trHeight w:val="432"/>
        </w:trPr>
        <w:tc>
          <w:tcPr>
            <w:tcW w:w="6804" w:type="dxa"/>
          </w:tcPr>
          <w:p w:rsidR="00395384" w:rsidRPr="0056473B" w:rsidRDefault="00395384" w:rsidP="000418E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56473B">
              <w:rPr>
                <w:rFonts w:ascii="Times New Roman" w:hAnsi="Times New Roman"/>
                <w:sz w:val="20"/>
                <w:szCs w:val="20"/>
              </w:rPr>
              <w:t xml:space="preserve">Стоимость </w:t>
            </w:r>
            <w:r>
              <w:rPr>
                <w:rFonts w:ascii="Times New Roman" w:hAnsi="Times New Roman"/>
                <w:sz w:val="20"/>
                <w:szCs w:val="20"/>
              </w:rPr>
              <w:t>Аренды СВП</w:t>
            </w:r>
            <w:r w:rsidRPr="0056473B">
              <w:rPr>
                <w:rFonts w:ascii="Times New Roman" w:hAnsi="Times New Roman"/>
                <w:sz w:val="20"/>
                <w:szCs w:val="20"/>
              </w:rPr>
              <w:t xml:space="preserve"> по лоту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473B">
              <w:rPr>
                <w:rFonts w:ascii="Times New Roman" w:hAnsi="Times New Roman"/>
                <w:sz w:val="20"/>
                <w:szCs w:val="20"/>
              </w:rPr>
              <w:t>№1 в руб. (с НДС)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сниженной ставке,</w:t>
            </w:r>
            <w:r w:rsidRPr="0056473B">
              <w:rPr>
                <w:rFonts w:ascii="Times New Roman" w:hAnsi="Times New Roman"/>
                <w:sz w:val="20"/>
                <w:szCs w:val="20"/>
              </w:rPr>
              <w:t xml:space="preserve"> в соответствии с базисом поставки </w:t>
            </w:r>
            <w:r w:rsidRPr="0056473B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DDP</w:t>
            </w:r>
            <w:r w:rsidRPr="0056473B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- Красноярский край, Эвенкийский муниципальный  р-н, </w:t>
            </w:r>
            <w:r w:rsidRPr="0056473B">
              <w:rPr>
                <w:rFonts w:ascii="Times New Roman" w:hAnsi="Times New Roman"/>
                <w:sz w:val="20"/>
                <w:szCs w:val="20"/>
              </w:rPr>
              <w:t>Куст 9 (К-244)   60 54 59 С.Ш.   97 28 06  В.Д.</w:t>
            </w:r>
          </w:p>
        </w:tc>
        <w:tc>
          <w:tcPr>
            <w:tcW w:w="3402" w:type="dxa"/>
          </w:tcPr>
          <w:p w:rsidR="00395384" w:rsidRPr="0056473B" w:rsidRDefault="00395384" w:rsidP="005D575C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Руб.</w:t>
            </w:r>
          </w:p>
        </w:tc>
      </w:tr>
      <w:tr w:rsidR="00395384" w:rsidRPr="0056473B" w:rsidTr="0056016F">
        <w:trPr>
          <w:trHeight w:val="432"/>
        </w:trPr>
        <w:tc>
          <w:tcPr>
            <w:tcW w:w="6804" w:type="dxa"/>
          </w:tcPr>
          <w:p w:rsidR="00395384" w:rsidRPr="0056473B" w:rsidRDefault="00395384" w:rsidP="001545A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56473B">
              <w:rPr>
                <w:rFonts w:ascii="Times New Roman" w:hAnsi="Times New Roman"/>
                <w:sz w:val="20"/>
                <w:szCs w:val="20"/>
              </w:rPr>
              <w:t xml:space="preserve">Стоимость </w:t>
            </w:r>
            <w:r>
              <w:rPr>
                <w:rFonts w:ascii="Times New Roman" w:hAnsi="Times New Roman"/>
                <w:sz w:val="20"/>
                <w:szCs w:val="20"/>
              </w:rPr>
              <w:t>оказания услуг по обслуживанию СВП</w:t>
            </w:r>
            <w:r w:rsidRPr="0056473B">
              <w:rPr>
                <w:rFonts w:ascii="Times New Roman" w:hAnsi="Times New Roman"/>
                <w:sz w:val="20"/>
                <w:szCs w:val="20"/>
              </w:rPr>
              <w:t xml:space="preserve"> по лоту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473B">
              <w:rPr>
                <w:rFonts w:ascii="Times New Roman" w:hAnsi="Times New Roman"/>
                <w:sz w:val="20"/>
                <w:szCs w:val="20"/>
              </w:rPr>
              <w:t xml:space="preserve">№1 в руб. (с НДС) </w:t>
            </w:r>
          </w:p>
        </w:tc>
        <w:tc>
          <w:tcPr>
            <w:tcW w:w="3402" w:type="dxa"/>
          </w:tcPr>
          <w:p w:rsidR="00395384" w:rsidRPr="0056473B" w:rsidRDefault="00395384" w:rsidP="00C14BF1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Руб.</w:t>
            </w:r>
          </w:p>
        </w:tc>
      </w:tr>
      <w:tr w:rsidR="00395384" w:rsidRPr="0056473B" w:rsidTr="005D575C">
        <w:trPr>
          <w:trHeight w:val="284"/>
        </w:trPr>
        <w:tc>
          <w:tcPr>
            <w:tcW w:w="10206" w:type="dxa"/>
            <w:gridSpan w:val="2"/>
          </w:tcPr>
          <w:p w:rsidR="00395384" w:rsidRPr="0056473B" w:rsidRDefault="00395384" w:rsidP="005D575C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56473B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395384" w:rsidRPr="0056473B" w:rsidTr="005D575C">
        <w:trPr>
          <w:trHeight w:val="269"/>
        </w:trPr>
        <w:tc>
          <w:tcPr>
            <w:tcW w:w="6804" w:type="dxa"/>
          </w:tcPr>
          <w:p w:rsidR="00395384" w:rsidRPr="0056473B" w:rsidRDefault="00395384" w:rsidP="005D575C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56473B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95384" w:rsidRPr="0056473B" w:rsidRDefault="00395384" w:rsidP="005D575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95384" w:rsidRPr="0056473B" w:rsidTr="005D575C">
        <w:trPr>
          <w:trHeight w:val="357"/>
        </w:trPr>
        <w:tc>
          <w:tcPr>
            <w:tcW w:w="6804" w:type="dxa"/>
          </w:tcPr>
          <w:p w:rsidR="00395384" w:rsidRPr="0056473B" w:rsidRDefault="00395384" w:rsidP="00563A0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473B">
              <w:rPr>
                <w:rFonts w:ascii="Times New Roman" w:hAnsi="Times New Roman"/>
                <w:sz w:val="20"/>
                <w:szCs w:val="20"/>
              </w:rPr>
              <w:t>Базисные условия поставки:</w:t>
            </w:r>
          </w:p>
          <w:p w:rsidR="00395384" w:rsidRPr="00395384" w:rsidRDefault="00395384" w:rsidP="00395384">
            <w:pPr>
              <w:rPr>
                <w:rFonts w:ascii="Times New Roman" w:hAnsi="Times New Roman"/>
                <w:sz w:val="20"/>
                <w:szCs w:val="20"/>
              </w:rPr>
            </w:pPr>
            <w:r w:rsidRPr="00395384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  <w:lang w:val="en-US"/>
              </w:rPr>
              <w:t>DDP</w:t>
            </w:r>
            <w:r w:rsidRPr="00395384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 xml:space="preserve">- Красноярский край, Эвенкийский муниципальный  р-н, </w:t>
            </w:r>
            <w:r w:rsidRPr="00395384">
              <w:rPr>
                <w:rFonts w:ascii="Times New Roman" w:hAnsi="Times New Roman"/>
                <w:sz w:val="20"/>
                <w:szCs w:val="20"/>
              </w:rPr>
              <w:t>Куст 9 (К-244)   60 54 59 С.Ш.   97 28 06  В.Д..</w:t>
            </w:r>
            <w:r w:rsidRPr="00395384">
              <w:rPr>
                <w:rFonts w:ascii="Times New Roman" w:hAnsi="Times New Roman"/>
                <w:color w:val="FF0000"/>
                <w:sz w:val="20"/>
                <w:szCs w:val="20"/>
              </w:rPr>
              <w:tab/>
            </w:r>
          </w:p>
        </w:tc>
        <w:tc>
          <w:tcPr>
            <w:tcW w:w="3402" w:type="dxa"/>
          </w:tcPr>
          <w:p w:rsidR="00395384" w:rsidRPr="0056473B" w:rsidRDefault="00395384" w:rsidP="00563A0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6473B">
              <w:rPr>
                <w:rFonts w:ascii="Times New Roman" w:hAnsi="Times New Roman"/>
                <w:sz w:val="19"/>
                <w:szCs w:val="19"/>
              </w:rPr>
              <w:t>Согласен</w:t>
            </w:r>
            <w:r>
              <w:rPr>
                <w:rFonts w:ascii="Times New Roman" w:hAnsi="Times New Roman"/>
                <w:sz w:val="19"/>
                <w:szCs w:val="19"/>
              </w:rPr>
              <w:t>/не согласен</w:t>
            </w:r>
          </w:p>
        </w:tc>
      </w:tr>
      <w:tr w:rsidR="00395384" w:rsidRPr="0056473B" w:rsidTr="005D575C">
        <w:trPr>
          <w:trHeight w:val="198"/>
        </w:trPr>
        <w:tc>
          <w:tcPr>
            <w:tcW w:w="6804" w:type="dxa"/>
          </w:tcPr>
          <w:p w:rsidR="00395384" w:rsidRPr="0056473B" w:rsidRDefault="00395384" w:rsidP="0056473B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56473B">
              <w:rPr>
                <w:rFonts w:ascii="Times New Roman" w:hAnsi="Times New Roman"/>
                <w:sz w:val="20"/>
                <w:szCs w:val="20"/>
              </w:rPr>
              <w:t>Условия оплаты: Оплата производится Арендатором в течение 60 (шестидесяти)  календарных дней со дня получения Арендатором от Арендодателя оригиналов счетов-фактур, а также копий документов, подтверждающих факт оказания услуг</w:t>
            </w:r>
          </w:p>
        </w:tc>
        <w:tc>
          <w:tcPr>
            <w:tcW w:w="3402" w:type="dxa"/>
          </w:tcPr>
          <w:p w:rsidR="00395384" w:rsidRPr="0056473B" w:rsidRDefault="00395384" w:rsidP="005D575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6473B">
              <w:rPr>
                <w:rFonts w:ascii="Times New Roman" w:hAnsi="Times New Roman"/>
                <w:sz w:val="19"/>
                <w:szCs w:val="19"/>
              </w:rPr>
              <w:t>Согласен</w:t>
            </w:r>
            <w:r>
              <w:rPr>
                <w:rFonts w:ascii="Times New Roman" w:hAnsi="Times New Roman"/>
                <w:sz w:val="19"/>
                <w:szCs w:val="19"/>
              </w:rPr>
              <w:t>/не согласен</w:t>
            </w:r>
          </w:p>
        </w:tc>
      </w:tr>
      <w:tr w:rsidR="00395384" w:rsidRPr="0056473B" w:rsidTr="005D575C">
        <w:trPr>
          <w:trHeight w:val="239"/>
        </w:trPr>
        <w:tc>
          <w:tcPr>
            <w:tcW w:w="6804" w:type="dxa"/>
          </w:tcPr>
          <w:p w:rsidR="00395384" w:rsidRPr="0056473B" w:rsidRDefault="00395384" w:rsidP="00EA4BEF">
            <w:pPr>
              <w:tabs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56473B">
              <w:rPr>
                <w:rFonts w:ascii="Times New Roman" w:hAnsi="Times New Roman"/>
                <w:sz w:val="19"/>
                <w:szCs w:val="19"/>
              </w:rPr>
              <w:t>Согласие на подписание типовой формы Договора аренды</w:t>
            </w:r>
          </w:p>
        </w:tc>
        <w:tc>
          <w:tcPr>
            <w:tcW w:w="3402" w:type="dxa"/>
          </w:tcPr>
          <w:p w:rsidR="00395384" w:rsidRPr="0056473B" w:rsidRDefault="00395384" w:rsidP="0056016F">
            <w:pPr>
              <w:pStyle w:val="a3"/>
              <w:rPr>
                <w:sz w:val="19"/>
                <w:szCs w:val="19"/>
              </w:rPr>
            </w:pPr>
            <w:r w:rsidRPr="0056473B">
              <w:rPr>
                <w:sz w:val="19"/>
                <w:szCs w:val="19"/>
              </w:rPr>
              <w:t>Согласен</w:t>
            </w:r>
            <w:r>
              <w:rPr>
                <w:sz w:val="19"/>
                <w:szCs w:val="19"/>
              </w:rPr>
              <w:t>/не согласен</w:t>
            </w:r>
          </w:p>
        </w:tc>
      </w:tr>
    </w:tbl>
    <w:p w:rsidR="00322003" w:rsidRPr="0056473B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56473B">
        <w:rPr>
          <w:rFonts w:ascii="Times New Roman" w:hAnsi="Times New Roman"/>
          <w:sz w:val="19"/>
          <w:szCs w:val="19"/>
        </w:rPr>
        <w:t>Настоящее предложение может быть акцептовано до «</w:t>
      </w:r>
      <w:r w:rsidR="002D2BA5">
        <w:rPr>
          <w:rFonts w:ascii="Times New Roman" w:hAnsi="Times New Roman"/>
          <w:sz w:val="19"/>
          <w:szCs w:val="19"/>
        </w:rPr>
        <w:t>20</w:t>
      </w:r>
      <w:r w:rsidRPr="0056473B">
        <w:rPr>
          <w:rFonts w:ascii="Times New Roman" w:hAnsi="Times New Roman"/>
          <w:sz w:val="19"/>
          <w:szCs w:val="19"/>
        </w:rPr>
        <w:t>»</w:t>
      </w:r>
      <w:r w:rsidR="001602F4" w:rsidRPr="0056473B">
        <w:rPr>
          <w:rFonts w:ascii="Times New Roman" w:hAnsi="Times New Roman"/>
          <w:sz w:val="19"/>
          <w:szCs w:val="19"/>
        </w:rPr>
        <w:t xml:space="preserve"> </w:t>
      </w:r>
      <w:r w:rsidR="005D575C">
        <w:rPr>
          <w:rFonts w:ascii="Times New Roman" w:hAnsi="Times New Roman"/>
          <w:sz w:val="19"/>
          <w:szCs w:val="19"/>
        </w:rPr>
        <w:t>февраля</w:t>
      </w:r>
      <w:r w:rsidR="001602F4" w:rsidRPr="0056473B">
        <w:rPr>
          <w:rFonts w:ascii="Times New Roman" w:hAnsi="Times New Roman"/>
          <w:sz w:val="19"/>
          <w:szCs w:val="19"/>
        </w:rPr>
        <w:t xml:space="preserve"> </w:t>
      </w:r>
      <w:r w:rsidR="001363AC" w:rsidRPr="0056473B">
        <w:rPr>
          <w:rFonts w:ascii="Times New Roman" w:hAnsi="Times New Roman"/>
          <w:sz w:val="19"/>
          <w:szCs w:val="19"/>
        </w:rPr>
        <w:t>201</w:t>
      </w:r>
      <w:r w:rsidR="0056473B">
        <w:rPr>
          <w:rFonts w:ascii="Times New Roman" w:hAnsi="Times New Roman"/>
          <w:sz w:val="19"/>
          <w:szCs w:val="19"/>
        </w:rPr>
        <w:t>8</w:t>
      </w:r>
      <w:r w:rsidRPr="0056473B">
        <w:rPr>
          <w:rFonts w:ascii="Times New Roman" w:hAnsi="Times New Roman"/>
          <w:sz w:val="19"/>
          <w:szCs w:val="19"/>
        </w:rPr>
        <w:t xml:space="preserve"> г.</w:t>
      </w:r>
    </w:p>
    <w:p w:rsidR="00322003" w:rsidRPr="0056473B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56473B">
        <w:rPr>
          <w:rFonts w:ascii="Times New Roman" w:hAnsi="Times New Roman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56473B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56473B">
        <w:rPr>
          <w:rFonts w:ascii="Times New Roman" w:hAnsi="Times New Roman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56473B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56473B">
        <w:rPr>
          <w:rFonts w:ascii="Times New Roman" w:hAnsi="Times New Roman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56473B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56473B">
        <w:rPr>
          <w:rFonts w:ascii="Times New Roman" w:hAnsi="Times New Roman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56473B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56473B">
        <w:rPr>
          <w:rFonts w:ascii="Times New Roman" w:hAnsi="Times New Roman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56473B" w:rsidRDefault="00322003" w:rsidP="00322003">
      <w:pPr>
        <w:spacing w:before="0"/>
        <w:jc w:val="both"/>
        <w:rPr>
          <w:rFonts w:ascii="Times New Roman" w:hAnsi="Times New Roman"/>
          <w:sz w:val="19"/>
          <w:szCs w:val="19"/>
        </w:rPr>
      </w:pPr>
    </w:p>
    <w:p w:rsidR="00322003" w:rsidRPr="0056473B" w:rsidRDefault="00322003" w:rsidP="00322003">
      <w:pPr>
        <w:rPr>
          <w:rFonts w:ascii="Times New Roman" w:hAnsi="Times New Roman"/>
          <w:sz w:val="19"/>
          <w:szCs w:val="19"/>
        </w:rPr>
      </w:pPr>
      <w:r w:rsidRPr="0056473B">
        <w:rPr>
          <w:rFonts w:ascii="Times New Roman" w:hAnsi="Times New Roman"/>
          <w:sz w:val="19"/>
          <w:szCs w:val="19"/>
        </w:rPr>
        <w:t>Подпись:________________________________ /Должность, Фамилия И.О./</w:t>
      </w:r>
    </w:p>
    <w:sectPr w:rsidR="00322003" w:rsidRPr="0056473B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322003"/>
    <w:rsid w:val="0003695F"/>
    <w:rsid w:val="000418ED"/>
    <w:rsid w:val="00041FC9"/>
    <w:rsid w:val="00044B22"/>
    <w:rsid w:val="000554AB"/>
    <w:rsid w:val="000874FF"/>
    <w:rsid w:val="000955AC"/>
    <w:rsid w:val="000E4221"/>
    <w:rsid w:val="001363AC"/>
    <w:rsid w:val="001545AB"/>
    <w:rsid w:val="0015590E"/>
    <w:rsid w:val="001602F4"/>
    <w:rsid w:val="00166798"/>
    <w:rsid w:val="00167E38"/>
    <w:rsid w:val="001838FD"/>
    <w:rsid w:val="0019600D"/>
    <w:rsid w:val="001A471C"/>
    <w:rsid w:val="00203848"/>
    <w:rsid w:val="00227C7E"/>
    <w:rsid w:val="00232FF5"/>
    <w:rsid w:val="00246759"/>
    <w:rsid w:val="00290A96"/>
    <w:rsid w:val="002A39E3"/>
    <w:rsid w:val="002A5FB2"/>
    <w:rsid w:val="002B1131"/>
    <w:rsid w:val="002B27DD"/>
    <w:rsid w:val="002C7943"/>
    <w:rsid w:val="002D2BA5"/>
    <w:rsid w:val="002D69B2"/>
    <w:rsid w:val="00322003"/>
    <w:rsid w:val="00324A5E"/>
    <w:rsid w:val="00375F28"/>
    <w:rsid w:val="00395384"/>
    <w:rsid w:val="0039726E"/>
    <w:rsid w:val="003B36D1"/>
    <w:rsid w:val="003B6241"/>
    <w:rsid w:val="003C3461"/>
    <w:rsid w:val="003F6C4D"/>
    <w:rsid w:val="00422F2E"/>
    <w:rsid w:val="004449FA"/>
    <w:rsid w:val="00467C0C"/>
    <w:rsid w:val="0048085D"/>
    <w:rsid w:val="004906B1"/>
    <w:rsid w:val="004927B7"/>
    <w:rsid w:val="004A002C"/>
    <w:rsid w:val="004A1C67"/>
    <w:rsid w:val="004D5A73"/>
    <w:rsid w:val="004E5B70"/>
    <w:rsid w:val="005213E6"/>
    <w:rsid w:val="00523F63"/>
    <w:rsid w:val="0053601E"/>
    <w:rsid w:val="0055559B"/>
    <w:rsid w:val="0056016F"/>
    <w:rsid w:val="00563A09"/>
    <w:rsid w:val="0056473B"/>
    <w:rsid w:val="0059386A"/>
    <w:rsid w:val="005A295C"/>
    <w:rsid w:val="005C1C91"/>
    <w:rsid w:val="005D575C"/>
    <w:rsid w:val="0061047D"/>
    <w:rsid w:val="00617A95"/>
    <w:rsid w:val="00631242"/>
    <w:rsid w:val="006366D1"/>
    <w:rsid w:val="00643AAB"/>
    <w:rsid w:val="00644633"/>
    <w:rsid w:val="0067087F"/>
    <w:rsid w:val="006A09B4"/>
    <w:rsid w:val="006D3C9D"/>
    <w:rsid w:val="006D5C2C"/>
    <w:rsid w:val="007131E4"/>
    <w:rsid w:val="00724D28"/>
    <w:rsid w:val="007412DF"/>
    <w:rsid w:val="00753C90"/>
    <w:rsid w:val="00761BE7"/>
    <w:rsid w:val="007D5FCA"/>
    <w:rsid w:val="007E14F2"/>
    <w:rsid w:val="007F7A62"/>
    <w:rsid w:val="00800EB6"/>
    <w:rsid w:val="00815CE6"/>
    <w:rsid w:val="008269A8"/>
    <w:rsid w:val="008758CC"/>
    <w:rsid w:val="008E5D16"/>
    <w:rsid w:val="0090544B"/>
    <w:rsid w:val="00916441"/>
    <w:rsid w:val="00926370"/>
    <w:rsid w:val="00927D2D"/>
    <w:rsid w:val="009639A9"/>
    <w:rsid w:val="00970EAF"/>
    <w:rsid w:val="0097215A"/>
    <w:rsid w:val="009E1ACA"/>
    <w:rsid w:val="009E2B1B"/>
    <w:rsid w:val="00A262A9"/>
    <w:rsid w:val="00A51FB7"/>
    <w:rsid w:val="00AC26CB"/>
    <w:rsid w:val="00B01E1E"/>
    <w:rsid w:val="00B26A14"/>
    <w:rsid w:val="00B50744"/>
    <w:rsid w:val="00B538A4"/>
    <w:rsid w:val="00B60430"/>
    <w:rsid w:val="00B96CE6"/>
    <w:rsid w:val="00BA2F83"/>
    <w:rsid w:val="00BC3DB2"/>
    <w:rsid w:val="00BC5DEB"/>
    <w:rsid w:val="00BE06E2"/>
    <w:rsid w:val="00C14BF1"/>
    <w:rsid w:val="00C207FC"/>
    <w:rsid w:val="00C267AC"/>
    <w:rsid w:val="00C3094C"/>
    <w:rsid w:val="00C53149"/>
    <w:rsid w:val="00CC2649"/>
    <w:rsid w:val="00CC362C"/>
    <w:rsid w:val="00CE0FDC"/>
    <w:rsid w:val="00D07250"/>
    <w:rsid w:val="00D208D9"/>
    <w:rsid w:val="00D41616"/>
    <w:rsid w:val="00D60A08"/>
    <w:rsid w:val="00D85A09"/>
    <w:rsid w:val="00DB5AA7"/>
    <w:rsid w:val="00DE4DF2"/>
    <w:rsid w:val="00DF5386"/>
    <w:rsid w:val="00E11890"/>
    <w:rsid w:val="00E43888"/>
    <w:rsid w:val="00E66DAB"/>
    <w:rsid w:val="00E820BA"/>
    <w:rsid w:val="00EA4BEF"/>
    <w:rsid w:val="00ED49FD"/>
    <w:rsid w:val="00EF6AE5"/>
    <w:rsid w:val="00F03AA4"/>
    <w:rsid w:val="00F3753B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32FF5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C1D2A-EC05-42C2-93B8-D5EFED9EC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69</cp:revision>
  <cp:lastPrinted>2017-12-11T12:11:00Z</cp:lastPrinted>
  <dcterms:created xsi:type="dcterms:W3CDTF">2016-12-08T13:05:00Z</dcterms:created>
  <dcterms:modified xsi:type="dcterms:W3CDTF">2017-12-28T14:07:00Z</dcterms:modified>
</cp:coreProperties>
</file>